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Approval of insurance policies and rates by the Superintendent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696, §397 (AMD). PL 1979, c. 211 (RPR). PL 1981, c. 471, §§1,2 (AMD). PL 1983, c. 509, §1 (RP). PL 1983, c. 551, §§3,4 (AMD). PL 1983, c. 816, §B22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 Approval of insurance policies and rates by the Superintendent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Approval of insurance policies and rates by the Superintendent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§22. APPROVAL OF INSURANCE POLICIES AND RATES BY THE SUPERINTENDENT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