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State scholarships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§7 (AMD). PL 1969, c. 504,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§2306. State scholarships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State scholarships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§2306. STATE SCHOLARSHIPS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